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B36B1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AB3A475" w:rsidR="000C40AE" w:rsidRDefault="00490445" w:rsidP="005B5DD3">
      <w:pPr>
        <w:spacing w:after="0" w:line="276" w:lineRule="auto"/>
        <w:ind w:right="1440"/>
        <w:rPr>
          <w:rFonts w:ascii="Arial" w:hAnsi="Arial" w:cs="Cordia New"/>
          <w:color w:val="000000" w:themeColor="text1"/>
          <w:sz w:val="20"/>
          <w:szCs w:val="25"/>
          <w:cs/>
          <w:lang w:val="th" w:bidi="th-TH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ด้านล่างนี้คือสำเนาโซเชียลมีเดียที่แนะนำ (แนบตัวเลือกรูปภาพ) เพื่อช่วยคุณโปรโมตหัวข้อสุขภาพและความเป็นอยู่ที่ดีของเดือนนี้ — การป้องกันการฆ่าตัวตายและการฟื้นตัว — ในหมู่สมาชิกของคุณ อย่าลังเลที่จะแบ่งปันบนแพลตฟอร์มการสื่อสารภายในของคุณและผ่านบัญชี LinkedIn ของคุณเองตามความเหมาะสม </w:t>
      </w:r>
    </w:p>
    <w:p w14:paraId="48B8F36C" w14:textId="77777777" w:rsidR="00087CE3" w:rsidRPr="00087CE3" w:rsidRDefault="00087CE3" w:rsidP="005B5DD3">
      <w:pPr>
        <w:spacing w:after="0" w:line="276" w:lineRule="auto"/>
        <w:ind w:right="1440"/>
        <w:rPr>
          <w:rFonts w:ascii="Arial" w:hAnsi="Arial" w:cs="Cordia New" w:hint="cs"/>
          <w:color w:val="000000" w:themeColor="text1"/>
          <w:sz w:val="20"/>
          <w:szCs w:val="25"/>
          <w:cs/>
          <w:lang w:bidi="th-TH"/>
        </w:rPr>
      </w:pPr>
    </w:p>
    <w:p w14:paraId="7851C059" w14:textId="4655F083" w:rsidR="0019662A" w:rsidRPr="00B36B15" w:rsidRDefault="00D86BF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031AE73" wp14:editId="5BA5C490">
            <wp:extent cx="1636776" cy="16367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E6E374" wp14:editId="2F5A9312">
            <wp:extent cx="1636776" cy="1636776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125C0" wp14:editId="0030637B">
            <wp:extent cx="1636776" cy="163677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805138F" w:rsidR="00426237" w:rsidRPr="00B36B15" w:rsidRDefault="00426237" w:rsidP="005B5DD3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</w:p>
    <w:p w14:paraId="2EC53877" w14:textId="77777777" w:rsidR="00503561" w:rsidRPr="00B36B15" w:rsidRDefault="00503561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6D0F63FC" w:rsidR="003A3080" w:rsidRPr="00D86BF7" w:rsidRDefault="00EA3BBA" w:rsidP="00EA3BB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bookmarkStart w:id="0" w:name="_Hlk133224628"/>
      <w:r>
        <w:rPr>
          <w:rFonts w:ascii="Arial" w:hAnsi="Arial" w:cs="Arial"/>
          <w:sz w:val="20"/>
          <w:szCs w:val="20"/>
          <w:lang w:val="th"/>
        </w:rPr>
        <w:t>ปัญหาการฆ่าตัวตายและความผิดปกติจากการใช้สารเสพติดเป็นหัวข้อที่เข้าใจยาก แต่แม้ในช่วงเวลาและสถานการณ์ที่ยากลำบากที่สุด ก็มีเหตุผลมากมายให้หวัง การฆ่าตัวตายสามารถป้องกันได้ และความผิดปกติจากการใช้สารเสพติดสามารถรักษาได้ ผู้คนหลายล้านคนทั่วโลกใช้ชีวิต</w:t>
      </w:r>
      <w:r w:rsidRPr="00D86BF7">
        <w:rPr>
          <w:rFonts w:ascii="Arial" w:hAnsi="Arial" w:cs="Arial"/>
          <w:sz w:val="20"/>
          <w:szCs w:val="20"/>
          <w:lang w:val="th"/>
        </w:rPr>
        <w:t>อย่างมีสุขภาพดีในช่วงฟื้นตัว ในเดือนนี้ เรียนรู้เพิ่มเติมเกี่ยวกับสัญญาณและอาการของสุขภาพจิตและความผิดปกติจากการใช้สารเสพติด และวิธีการรักษาความหวัง</w:t>
      </w:r>
      <w:bookmarkEnd w:id="0"/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D86BF7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 /</w:t>
      </w:r>
      <w:r w:rsidR="00D86BF7" w:rsidRPr="00D86BF7">
        <w:rPr>
          <w:rFonts w:ascii="Arial" w:hAnsi="Arial" w:cs="Arial"/>
          <w:sz w:val="20"/>
          <w:szCs w:val="20"/>
          <w:shd w:val="clear" w:color="auto" w:fill="FFFFFF"/>
        </w:rPr>
        <w:t xml:space="preserve">th-TH </w:t>
      </w:r>
      <w:r w:rsidRPr="00D86BF7">
        <w:rPr>
          <w:rFonts w:ascii="Arial" w:hAnsi="Arial" w:cs="Arial"/>
          <w:sz w:val="20"/>
          <w:szCs w:val="20"/>
          <w:lang w:val="th"/>
        </w:rPr>
        <w:t>#employeehealth #wellbeing</w:t>
      </w:r>
    </w:p>
    <w:p w14:paraId="43B0A14B" w14:textId="77777777" w:rsidR="003A3080" w:rsidRPr="00D86BF7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16DECBA8" w:rsidR="005E2ACA" w:rsidRPr="00D86BF7" w:rsidRDefault="00016F8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86BF7">
        <w:rPr>
          <w:rFonts w:ascii="Arial" w:hAnsi="Arial" w:cs="Arial"/>
          <w:sz w:val="20"/>
          <w:szCs w:val="20"/>
          <w:lang w:val="th"/>
        </w:rPr>
        <w:t xml:space="preserve">คนที่คุณห่วงใยเกี่ยวกับการใช้แอลกอฮอล์หรือยาเสพติดในทางที่ผิดหรือไม่ อ่านคู่มือนี้เพื่อดูสัญญาณความผิดปกติจากการใช้สารเสพติด ให้การสนับสนุนและพูดคุยกับวัยรุ่นเกี่ยวกับอันตรายของการใช้ในทางที่ผิด 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D86BF7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.com/newthismonth/</w:t>
      </w:r>
      <w:r w:rsidR="00D86BF7"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th-TH</w:t>
      </w:r>
      <w:r w:rsidR="00D86BF7" w:rsidRPr="00D86BF7">
        <w:rPr>
          <w:rFonts w:ascii="Arial" w:hAnsi="Arial" w:cs="Arial" w:hint="cs"/>
          <w:sz w:val="20"/>
          <w:szCs w:val="20"/>
          <w:shd w:val="clear" w:color="auto" w:fill="FFFFFF"/>
          <w:rtl/>
          <w:lang w:val="th"/>
        </w:rPr>
        <w:t xml:space="preserve"> </w:t>
      </w:r>
      <w:r w:rsidRPr="00D86BF7">
        <w:rPr>
          <w:rFonts w:ascii="Arial" w:hAnsi="Arial" w:cs="Arial"/>
          <w:sz w:val="20"/>
          <w:szCs w:val="20"/>
          <w:lang w:val="th"/>
        </w:rPr>
        <w:t>#employeehealth #wellbeing</w:t>
      </w:r>
    </w:p>
    <w:p w14:paraId="59DDDB8D" w14:textId="77777777" w:rsidR="0008265B" w:rsidRPr="00D86BF7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4DF98D89" w14:textId="7037B0F6" w:rsidR="00C851EA" w:rsidRPr="00087CE3" w:rsidRDefault="00A76A4B" w:rsidP="00C851E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86BF7">
        <w:rPr>
          <w:rFonts w:ascii="Arial" w:hAnsi="Arial" w:cs="Arial"/>
          <w:sz w:val="20"/>
          <w:szCs w:val="20"/>
          <w:lang w:val="th"/>
        </w:rPr>
        <w:t>การวิจัยทางวิทยาศาสตร์แสดงให้เห็นว่าคนที่คิดบวกมักจะมีชีวิตที่ยืนยาวและมีสุขภาพดีขึ้น ใช้แบบฝึกหัดการดูแลตนเองแบบโต้ตอบเพื่อหล่อเลี้ยงการมองโลกในแง่ดีและความหวังของคุณ!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D86BF7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.com/newthismonth/</w:t>
      </w:r>
      <w:r w:rsidR="00D86BF7"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th-TH</w:t>
      </w:r>
      <w:r w:rsidR="00D86BF7" w:rsidRPr="00D86BF7">
        <w:rPr>
          <w:rFonts w:ascii="Arial" w:hAnsi="Arial" w:cs="Arial" w:hint="cs"/>
          <w:sz w:val="20"/>
          <w:szCs w:val="20"/>
          <w:shd w:val="clear" w:color="auto" w:fill="FFFFFF"/>
          <w:rtl/>
          <w:lang w:val="th"/>
        </w:rPr>
        <w:t xml:space="preserve"> </w:t>
      </w:r>
      <w:r w:rsidRPr="00D86BF7">
        <w:rPr>
          <w:rFonts w:ascii="Arial" w:hAnsi="Arial" w:cs="Arial"/>
          <w:sz w:val="20"/>
          <w:szCs w:val="20"/>
          <w:lang w:val="th"/>
        </w:rPr>
        <w:t>#employeehealth #wellbeing</w:t>
      </w:r>
    </w:p>
    <w:p w14:paraId="44B2D04A" w14:textId="77777777" w:rsidR="00C01A26" w:rsidRPr="00D86BF7" w:rsidRDefault="00C01A26" w:rsidP="00C01A26">
      <w:pPr>
        <w:pStyle w:val="ListParagraph"/>
        <w:rPr>
          <w:rFonts w:ascii="Arial" w:hAnsi="Arial" w:cs="Arial"/>
          <w:sz w:val="20"/>
          <w:szCs w:val="20"/>
        </w:rPr>
      </w:pPr>
    </w:p>
    <w:p w14:paraId="6698CE9F" w14:textId="52FB4629" w:rsidR="00637ECE" w:rsidRPr="00D86BF7" w:rsidRDefault="00637ECE" w:rsidP="00D704D7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86BF7">
        <w:rPr>
          <w:rFonts w:ascii="Arial" w:hAnsi="Arial" w:cs="Arial"/>
          <w:b/>
          <w:bCs/>
          <w:sz w:val="20"/>
          <w:szCs w:val="20"/>
          <w:lang w:val="th"/>
        </w:rPr>
        <w:t>สร้างความหวังด้วยการกระทำ</w:t>
      </w:r>
      <w:r w:rsidRPr="00D86BF7">
        <w:rPr>
          <w:rFonts w:ascii="Arial" w:hAnsi="Arial" w:cs="Arial"/>
          <w:sz w:val="20"/>
          <w:szCs w:val="20"/>
          <w:lang w:val="th"/>
        </w:rPr>
        <w:t xml:space="preserve"> — วันที่ 10 กันยายนเป็นวันป้องกันการฆ่าตัวตายโลก เราทุกคนสามารถทำหน้าที่ของเราเพื่อช่วยลดการเสื่อมเสียชื่อเสียงและกระตุ้นให้ผู้คนแสวงหาการดูแลที่พวกเขาอาจต้องการ มีความหวังอยู่ #WorldSuicidePreventionDay 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D86BF7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.com/newthismonth/</w:t>
      </w:r>
      <w:r w:rsidR="00D86BF7"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th-TH</w:t>
      </w:r>
      <w:r w:rsidR="00D86BF7" w:rsidRPr="00D86BF7">
        <w:rPr>
          <w:rFonts w:ascii="Arial" w:hAnsi="Arial" w:cs="Arial" w:hint="cs"/>
          <w:sz w:val="20"/>
          <w:szCs w:val="20"/>
          <w:shd w:val="clear" w:color="auto" w:fill="FFFFFF"/>
          <w:rtl/>
          <w:lang w:val="th"/>
        </w:rPr>
        <w:t xml:space="preserve"> </w:t>
      </w:r>
      <w:r w:rsidRPr="00D86BF7">
        <w:rPr>
          <w:rFonts w:ascii="Arial" w:hAnsi="Arial" w:cs="Arial"/>
          <w:sz w:val="20"/>
          <w:szCs w:val="20"/>
          <w:lang w:val="th"/>
        </w:rPr>
        <w:t>#employeehealth #wellbeing</w:t>
      </w:r>
    </w:p>
    <w:p w14:paraId="3A6548ED" w14:textId="77777777" w:rsidR="00637ECE" w:rsidRPr="00D86BF7" w:rsidRDefault="00637ECE" w:rsidP="00637ECE">
      <w:pPr>
        <w:pStyle w:val="ListParagraph"/>
        <w:rPr>
          <w:rFonts w:ascii="Arial" w:hAnsi="Arial" w:cs="Arial"/>
          <w:sz w:val="20"/>
          <w:szCs w:val="20"/>
        </w:rPr>
      </w:pPr>
    </w:p>
    <w:p w14:paraId="704340F4" w14:textId="4D5400E8" w:rsidR="00490445" w:rsidRPr="00087CE3" w:rsidRDefault="00637ECE" w:rsidP="005B5DD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86BF7">
        <w:rPr>
          <w:rFonts w:ascii="Arial" w:hAnsi="Arial" w:cs="Arial"/>
          <w:sz w:val="20"/>
          <w:szCs w:val="20"/>
          <w:lang w:val="th"/>
        </w:rPr>
        <w:t xml:space="preserve">ผู้คนที่ต่อสู้กับความคิดฆ่าตัวตายต้องการความช่วยเหลือและความหวัง เราทุกคนสามารถช่วยให้พวกเขารู้สึกมั่นใจว่ามีทางเลือกอื่นแทนการฆ่าตัวตายโดยทำสิ่งที่เราทำได้เพื่อสร้างความตระหนักรู้เกี่ยวกับสภาวะสุขภาพจิตและกระตุ้นให้ผู้คนแสวงหาความช่วยเหลือที่อาจต้องการ ##WorldSuicidePreventionDay 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D86BF7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.com/newthismonth/</w:t>
      </w:r>
      <w:r w:rsidR="00D86BF7" w:rsidRPr="00D86BF7">
        <w:rPr>
          <w:rFonts w:ascii="Arial" w:hAnsi="Arial" w:cs="Arial"/>
          <w:sz w:val="20"/>
          <w:szCs w:val="20"/>
          <w:shd w:val="clear" w:color="auto" w:fill="FFFFFF"/>
          <w:lang w:val="th"/>
        </w:rPr>
        <w:t>th-TH</w:t>
      </w:r>
      <w:r w:rsidR="00D86BF7" w:rsidRPr="00D86BF7">
        <w:rPr>
          <w:rFonts w:ascii="Arial" w:hAnsi="Arial" w:cs="Arial" w:hint="cs"/>
          <w:sz w:val="20"/>
          <w:szCs w:val="20"/>
          <w:shd w:val="clear" w:color="auto" w:fill="FFFFFF"/>
          <w:rtl/>
          <w:lang w:val="th"/>
        </w:rPr>
        <w:t xml:space="preserve"> </w:t>
      </w:r>
      <w:r w:rsidRPr="00D86BF7">
        <w:rPr>
          <w:rFonts w:ascii="Arial" w:hAnsi="Arial" w:cs="Arial"/>
          <w:sz w:val="20"/>
          <w:szCs w:val="20"/>
          <w:lang w:val="th"/>
        </w:rPr>
        <w:t>#employeehealth #wellbeing</w:t>
      </w:r>
    </w:p>
    <w:p w14:paraId="04FBC0B4" w14:textId="14160EEB" w:rsidR="00EE0767" w:rsidRPr="00B36B15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Leelawadee UI" w:hAnsi="Leelawadee UI" w:cs="Leelawadee UI"/>
          <w:b/>
          <w:bCs/>
          <w:sz w:val="20"/>
          <w:szCs w:val="20"/>
          <w:lang w:val="th"/>
        </w:rPr>
        <w:t>ว</w:t>
      </w:r>
      <w:r>
        <w:rPr>
          <w:rFonts w:ascii="Arial" w:hAnsi="Arial" w:cs="Arial"/>
          <w:b/>
          <w:bCs/>
          <w:sz w:val="20"/>
          <w:szCs w:val="20"/>
          <w:lang w:val="th"/>
        </w:rPr>
        <w:t>ิธีโพสต์บน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th"/>
        </w:rPr>
        <w:t>LinkedIn:</w:t>
      </w:r>
    </w:p>
    <w:p w14:paraId="26749228" w14:textId="7B65BFDF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 ของคุณ</w:t>
      </w:r>
    </w:p>
    <w:p w14:paraId="6117DE66" w14:textId="2393D0BB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6BBBCF09" w14:textId="33A946D5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60377BD6" w14:textId="1F028043" w:rsidR="00490445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B36B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5C8" w14:textId="77777777" w:rsidR="00E13459" w:rsidRDefault="00E13459" w:rsidP="00E32C7E">
      <w:pPr>
        <w:spacing w:after="0" w:line="240" w:lineRule="auto"/>
      </w:pPr>
      <w:r>
        <w:separator/>
      </w:r>
    </w:p>
  </w:endnote>
  <w:endnote w:type="continuationSeparator" w:id="0">
    <w:p w14:paraId="5B58A816" w14:textId="77777777" w:rsidR="00E13459" w:rsidRDefault="00E1345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5B7" w14:textId="77777777" w:rsidR="00E13459" w:rsidRDefault="00E13459" w:rsidP="00E32C7E">
      <w:pPr>
        <w:spacing w:after="0" w:line="240" w:lineRule="auto"/>
      </w:pPr>
      <w:r>
        <w:separator/>
      </w:r>
    </w:p>
  </w:footnote>
  <w:footnote w:type="continuationSeparator" w:id="0">
    <w:p w14:paraId="4714A7A6" w14:textId="77777777" w:rsidR="00E13459" w:rsidRDefault="00E1345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63D7C748" w:rsidR="00D44DC0" w:rsidRPr="004932CD" w:rsidRDefault="00D44DC0" w:rsidP="00D44DC0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55271"/>
    <w:rsid w:val="000604C8"/>
    <w:rsid w:val="000614BD"/>
    <w:rsid w:val="000656A2"/>
    <w:rsid w:val="000669B5"/>
    <w:rsid w:val="00067AED"/>
    <w:rsid w:val="0008265B"/>
    <w:rsid w:val="000829DD"/>
    <w:rsid w:val="00087CE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03561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165EE"/>
    <w:rsid w:val="0074133F"/>
    <w:rsid w:val="00746577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8F5FF8"/>
    <w:rsid w:val="00913CC9"/>
    <w:rsid w:val="00920EEE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5190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5F73"/>
    <w:rsid w:val="00A76A4B"/>
    <w:rsid w:val="00A76B7B"/>
    <w:rsid w:val="00A85CF0"/>
    <w:rsid w:val="00A9690A"/>
    <w:rsid w:val="00AA00C9"/>
    <w:rsid w:val="00AA2996"/>
    <w:rsid w:val="00AB774F"/>
    <w:rsid w:val="00AC0375"/>
    <w:rsid w:val="00AC66CB"/>
    <w:rsid w:val="00AD3AB2"/>
    <w:rsid w:val="00AE4679"/>
    <w:rsid w:val="00AF04E3"/>
    <w:rsid w:val="00AF253B"/>
    <w:rsid w:val="00AF34D7"/>
    <w:rsid w:val="00AF3DA4"/>
    <w:rsid w:val="00B00E34"/>
    <w:rsid w:val="00B00F62"/>
    <w:rsid w:val="00B162C0"/>
    <w:rsid w:val="00B1681F"/>
    <w:rsid w:val="00B16E85"/>
    <w:rsid w:val="00B36B15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51EA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44DC0"/>
    <w:rsid w:val="00D451B6"/>
    <w:rsid w:val="00D557ED"/>
    <w:rsid w:val="00D61A52"/>
    <w:rsid w:val="00D62D82"/>
    <w:rsid w:val="00D7792A"/>
    <w:rsid w:val="00D813BE"/>
    <w:rsid w:val="00D8312B"/>
    <w:rsid w:val="00D86BF7"/>
    <w:rsid w:val="00DA47FB"/>
    <w:rsid w:val="00DB5E28"/>
    <w:rsid w:val="00DE12E3"/>
    <w:rsid w:val="00E0250F"/>
    <w:rsid w:val="00E06AFD"/>
    <w:rsid w:val="00E13459"/>
    <w:rsid w:val="00E32C7E"/>
    <w:rsid w:val="00E364D6"/>
    <w:rsid w:val="00E415C5"/>
    <w:rsid w:val="00E41E2F"/>
    <w:rsid w:val="00E604A9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C442C"/>
    <w:rsid w:val="00FD0361"/>
    <w:rsid w:val="00FE2B1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2023-08-15T15:58:00Z</dcterms:created>
  <dcterms:modified xsi:type="dcterms:W3CDTF">2023-08-15T16:39:00Z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